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Living Environment Syllabus</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Remote and Hybrid Learning 2020-2021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sz w:val="24"/>
          <w:szCs w:val="24"/>
          <w:rtl w:val="0"/>
        </w:rPr>
        <w:t xml:space="preserve">Class Meetings</w:t>
      </w:r>
      <w:r w:rsidDel="00000000" w:rsidR="00000000" w:rsidRPr="00000000">
        <w:rPr>
          <w:sz w:val="24"/>
          <w:szCs w:val="24"/>
          <w:rtl w:val="0"/>
        </w:rPr>
        <w:t xml:space="preserve">-</w:t>
      </w:r>
      <w:r w:rsidDel="00000000" w:rsidR="00000000" w:rsidRPr="00000000">
        <w:rPr>
          <w:rtl w:val="0"/>
        </w:rPr>
        <w:t xml:space="preserve"> Classes will meet with live meetings on Google Meets as follows</w:t>
      </w:r>
    </w:p>
    <w:p w:rsidR="00000000" w:rsidDel="00000000" w:rsidP="00000000" w:rsidRDefault="00000000" w:rsidRPr="00000000" w14:paraId="00000005">
      <w:pPr>
        <w:rPr>
          <w:b w:val="1"/>
        </w:rPr>
      </w:pPr>
      <w:r w:rsidDel="00000000" w:rsidR="00000000" w:rsidRPr="00000000">
        <w:rPr>
          <w:rtl w:val="0"/>
        </w:rPr>
        <w:tab/>
        <w:tab/>
        <w:tab/>
        <w:tab/>
        <w:tab/>
      </w:r>
      <w:r w:rsidDel="00000000" w:rsidR="00000000" w:rsidRPr="00000000">
        <w:rPr>
          <w:b w:val="1"/>
          <w:rtl w:val="0"/>
        </w:rPr>
        <w:t xml:space="preserve">Periods 1 thru 4  Monday and Thursday</w:t>
      </w:r>
    </w:p>
    <w:p w:rsidR="00000000" w:rsidDel="00000000" w:rsidP="00000000" w:rsidRDefault="00000000" w:rsidRPr="00000000" w14:paraId="00000006">
      <w:pPr>
        <w:rPr>
          <w:b w:val="1"/>
        </w:rPr>
      </w:pPr>
      <w:r w:rsidDel="00000000" w:rsidR="00000000" w:rsidRPr="00000000">
        <w:rPr>
          <w:b w:val="1"/>
          <w:rtl w:val="0"/>
        </w:rPr>
        <w:tab/>
        <w:tab/>
        <w:tab/>
        <w:tab/>
        <w:tab/>
        <w:t xml:space="preserve">Periods 5 thru 8 Tuesday and Friday</w:t>
      </w:r>
    </w:p>
    <w:p w:rsidR="00000000" w:rsidDel="00000000" w:rsidP="00000000" w:rsidRDefault="00000000" w:rsidRPr="00000000" w14:paraId="00000007">
      <w:pPr>
        <w:rPr/>
      </w:pPr>
      <w:r w:rsidDel="00000000" w:rsidR="00000000" w:rsidRPr="00000000">
        <w:rPr>
          <w:rtl w:val="0"/>
        </w:rPr>
        <w:tab/>
        <w:t xml:space="preserve">Class meetings will be according to the period time of the class as scheduled. Please be sure you have a copy of this year’s bell schedule. Meeting codes are placed on the front page of the Google Classroom for our Living Environment Class. Please use this code to join our meeting by the start time of class, again refer to the new bell schedule for 2020-2021.</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Students are expected to have their cameras  on and be in front of the screen so I can tell they are paying attention. Phones, video games, instruments and other distractions should not be played with during class meetings. Attention needs to be on learning.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sz w:val="24"/>
          <w:szCs w:val="24"/>
          <w:rtl w:val="0"/>
        </w:rPr>
        <w:t xml:space="preserve">Days without meetings</w:t>
      </w:r>
      <w:r w:rsidDel="00000000" w:rsidR="00000000" w:rsidRPr="00000000">
        <w:rPr>
          <w:rtl w:val="0"/>
        </w:rPr>
        <w:t xml:space="preserve">- there are 3 days per week you will not be attending a meeting for this class, however there will still be a virtual assignment for you to do. Be sure to check our Google Classroom daily for assignments and information. This applies to your schedule; either Monday and Thursday afternoons for periods 5 thru 8 or Tuesday and Friday mornings for periods 1 thru 4 as well as every Wednesday.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These assignments will be submitted through Google Classroom and graded. It is best to stay on a school period schedule and get them done during the school day and not wait and do them as homework later.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sz w:val="24"/>
          <w:szCs w:val="24"/>
          <w:rtl w:val="0"/>
        </w:rPr>
        <w:t xml:space="preserve">Attendance</w:t>
      </w:r>
      <w:r w:rsidDel="00000000" w:rsidR="00000000" w:rsidRPr="00000000">
        <w:rPr>
          <w:rtl w:val="0"/>
        </w:rPr>
        <w:t xml:space="preserve">- Attendance will be taken every day. Either during our class meetings or by submitting assignments on the days we don’t meet. Attendance will be very important to your success in the Living Environment class. Material will be presented, discussed and explained. </w:t>
      </w:r>
    </w:p>
    <w:p w:rsidR="00000000" w:rsidDel="00000000" w:rsidP="00000000" w:rsidRDefault="00000000" w:rsidRPr="00000000" w14:paraId="00000010">
      <w:pPr>
        <w:rPr/>
      </w:pPr>
      <w:r w:rsidDel="00000000" w:rsidR="00000000" w:rsidRPr="00000000">
        <w:rPr>
          <w:rtl w:val="0"/>
        </w:rPr>
        <w:t xml:space="preserve">You should be on our Google meets at the start of the class period and complete assignments by the given due dates listed with each when assigned.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sz w:val="24"/>
          <w:szCs w:val="24"/>
          <w:rtl w:val="0"/>
        </w:rPr>
        <w:t xml:space="preserve">Class Organization</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u w:val="single"/>
          <w:rtl w:val="0"/>
        </w:rPr>
        <w:t xml:space="preserve">Days we meet</w:t>
      </w:r>
      <w:r w:rsidDel="00000000" w:rsidR="00000000" w:rsidRPr="00000000">
        <w:rPr>
          <w:rtl w:val="0"/>
        </w:rPr>
        <w:t xml:space="preserve">- I will be explaining topics and going over vocabulary during our Google Meets. For this part of class you should have a binder or spiral notebook to keep a vocabulary journal and write simple notes. This information will be helpful on our nonmeet days and completing the assignments. Topics will be presented through live notes on board, Google Slide presentations and diagrams. You will not need to print materials as long as you have the information virtually.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u w:val="single"/>
          <w:rtl w:val="0"/>
        </w:rPr>
        <w:t xml:space="preserve">Days we don’t meet</w:t>
      </w:r>
      <w:r w:rsidDel="00000000" w:rsidR="00000000" w:rsidRPr="00000000">
        <w:rPr>
          <w:rtl w:val="0"/>
        </w:rPr>
        <w:t xml:space="preserve">- You will receive a Google Slide presentation through Google Classroom to follow. This will be used to complete an attached assignment to reinforce material presented in class. As mentioned above, these will be graded assignments and need to be submitted on time. Points will be lost for late assignments.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sz w:val="24"/>
          <w:szCs w:val="24"/>
          <w:rtl w:val="0"/>
        </w:rPr>
        <w:t xml:space="preserve">Materials Needed</w:t>
      </w:r>
      <w:r w:rsidDel="00000000" w:rsidR="00000000" w:rsidRPr="00000000">
        <w:rPr>
          <w:rtl w:val="0"/>
        </w:rPr>
        <w:t xml:space="preserve">- For the virtual learning during the first 5 weeks you will need a pen or pencil and a spiral notebook. As I said, I would like to keep a vocabulary journal. This process will not only help you develop note taking skills but also help you develop better understandings of the material as you connect your mind to the writing process.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Grading-</w:t>
      </w:r>
    </w:p>
    <w:p w:rsidR="00000000" w:rsidDel="00000000" w:rsidP="00000000" w:rsidRDefault="00000000" w:rsidRPr="00000000" w14:paraId="0000001A">
      <w:pPr>
        <w:rPr>
          <w:b w:val="1"/>
          <w:sz w:val="24"/>
          <w:szCs w:val="24"/>
        </w:rPr>
      </w:pPr>
      <w:r w:rsidDel="00000000" w:rsidR="00000000" w:rsidRPr="00000000">
        <w:rPr>
          <w:b w:val="1"/>
          <w:sz w:val="24"/>
          <w:szCs w:val="24"/>
          <w:rtl w:val="0"/>
        </w:rPr>
        <w:tab/>
        <w:t xml:space="preserve">Assignments- 30%</w:t>
      </w:r>
    </w:p>
    <w:p w:rsidR="00000000" w:rsidDel="00000000" w:rsidP="00000000" w:rsidRDefault="00000000" w:rsidRPr="00000000" w14:paraId="0000001B">
      <w:pPr>
        <w:rPr>
          <w:b w:val="1"/>
          <w:sz w:val="24"/>
          <w:szCs w:val="24"/>
        </w:rPr>
      </w:pPr>
      <w:r w:rsidDel="00000000" w:rsidR="00000000" w:rsidRPr="00000000">
        <w:rPr>
          <w:b w:val="1"/>
          <w:sz w:val="24"/>
          <w:szCs w:val="24"/>
          <w:rtl w:val="0"/>
        </w:rPr>
        <w:tab/>
        <w:t xml:space="preserve">Quizzes- 30%</w:t>
      </w:r>
    </w:p>
    <w:p w:rsidR="00000000" w:rsidDel="00000000" w:rsidP="00000000" w:rsidRDefault="00000000" w:rsidRPr="00000000" w14:paraId="0000001C">
      <w:pPr>
        <w:rPr>
          <w:b w:val="1"/>
          <w:sz w:val="24"/>
          <w:szCs w:val="24"/>
        </w:rPr>
      </w:pPr>
      <w:r w:rsidDel="00000000" w:rsidR="00000000" w:rsidRPr="00000000">
        <w:rPr>
          <w:b w:val="1"/>
          <w:sz w:val="24"/>
          <w:szCs w:val="24"/>
          <w:rtl w:val="0"/>
        </w:rPr>
        <w:tab/>
        <w:t xml:space="preserve">Labs- 20%</w:t>
      </w:r>
    </w:p>
    <w:p w:rsidR="00000000" w:rsidDel="00000000" w:rsidP="00000000" w:rsidRDefault="00000000" w:rsidRPr="00000000" w14:paraId="0000001D">
      <w:pPr>
        <w:rPr>
          <w:b w:val="1"/>
          <w:sz w:val="24"/>
          <w:szCs w:val="24"/>
        </w:rPr>
      </w:pPr>
      <w:r w:rsidDel="00000000" w:rsidR="00000000" w:rsidRPr="00000000">
        <w:rPr>
          <w:b w:val="1"/>
          <w:sz w:val="24"/>
          <w:szCs w:val="24"/>
          <w:rtl w:val="0"/>
        </w:rPr>
        <w:tab/>
        <w:t xml:space="preserve">Unit Test- 20%</w:t>
      </w:r>
    </w:p>
    <w:p w:rsidR="00000000" w:rsidDel="00000000" w:rsidP="00000000" w:rsidRDefault="00000000" w:rsidRPr="00000000" w14:paraId="0000001E">
      <w:pPr>
        <w:rPr>
          <w:b w:val="1"/>
          <w:sz w:val="24"/>
          <w:szCs w:val="24"/>
        </w:rPr>
      </w:pPr>
      <w:r w:rsidDel="00000000" w:rsidR="00000000" w:rsidRPr="00000000">
        <w:rPr>
          <w:b w:val="1"/>
          <w:sz w:val="24"/>
          <w:szCs w:val="24"/>
          <w:rtl w:val="0"/>
        </w:rPr>
        <w:tab/>
      </w:r>
    </w:p>
    <w:p w:rsidR="00000000" w:rsidDel="00000000" w:rsidP="00000000" w:rsidRDefault="00000000" w:rsidRPr="00000000" w14:paraId="0000001F">
      <w:pPr>
        <w:rPr/>
      </w:pPr>
      <w:r w:rsidDel="00000000" w:rsidR="00000000" w:rsidRPr="00000000">
        <w:rPr>
          <w:rtl w:val="0"/>
        </w:rPr>
        <w:t xml:space="preserve">This experience will be new for all of us and while I have a plan there may need to be some adjustments along the way so please understand and be flexible as we see what works and what doesn’t in our new virtual way of learning.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sz w:val="24"/>
          <w:szCs w:val="24"/>
          <w:rtl w:val="0"/>
        </w:rPr>
        <w:t xml:space="preserve">Topics Covered</w:t>
      </w:r>
      <w:r w:rsidDel="00000000" w:rsidR="00000000" w:rsidRPr="00000000">
        <w:rPr>
          <w:rtl w:val="0"/>
        </w:rPr>
        <w:t xml:space="preserve">- During the five weeks of virtual learning I am hoping to cover one full unit on Ecology Ecology is the study of the interaction of living things with each other and their nonliving environments.</w:t>
      </w:r>
    </w:p>
    <w:p w:rsidR="00000000" w:rsidDel="00000000" w:rsidP="00000000" w:rsidRDefault="00000000" w:rsidRPr="00000000" w14:paraId="00000022">
      <w:pPr>
        <w:jc w:val="center"/>
        <w:rPr>
          <w:b w:val="1"/>
          <w:sz w:val="24"/>
          <w:szCs w:val="24"/>
        </w:rPr>
      </w:pPr>
      <w:r w:rsidDel="00000000" w:rsidR="00000000" w:rsidRPr="00000000">
        <w:rPr>
          <w:b w:val="1"/>
          <w:sz w:val="24"/>
          <w:szCs w:val="24"/>
          <w:rtl w:val="0"/>
        </w:rPr>
        <w:t xml:space="preserve">Ecological organization</w:t>
      </w:r>
    </w:p>
    <w:p w:rsidR="00000000" w:rsidDel="00000000" w:rsidP="00000000" w:rsidRDefault="00000000" w:rsidRPr="00000000" w14:paraId="00000023">
      <w:pPr>
        <w:jc w:val="center"/>
        <w:rPr>
          <w:b w:val="1"/>
          <w:sz w:val="24"/>
          <w:szCs w:val="24"/>
        </w:rPr>
      </w:pPr>
      <w:r w:rsidDel="00000000" w:rsidR="00000000" w:rsidRPr="00000000">
        <w:rPr>
          <w:b w:val="1"/>
          <w:sz w:val="24"/>
          <w:szCs w:val="24"/>
          <w:rtl w:val="0"/>
        </w:rPr>
        <w:t xml:space="preserve">Energy and food webs</w:t>
      </w:r>
    </w:p>
    <w:p w:rsidR="00000000" w:rsidDel="00000000" w:rsidP="00000000" w:rsidRDefault="00000000" w:rsidRPr="00000000" w14:paraId="00000024">
      <w:pPr>
        <w:jc w:val="center"/>
        <w:rPr>
          <w:b w:val="1"/>
          <w:sz w:val="24"/>
          <w:szCs w:val="24"/>
        </w:rPr>
      </w:pPr>
      <w:r w:rsidDel="00000000" w:rsidR="00000000" w:rsidRPr="00000000">
        <w:rPr>
          <w:b w:val="1"/>
          <w:sz w:val="24"/>
          <w:szCs w:val="24"/>
          <w:rtl w:val="0"/>
        </w:rPr>
        <w:t xml:space="preserve">Ecological cycles of materials</w:t>
      </w:r>
    </w:p>
    <w:p w:rsidR="00000000" w:rsidDel="00000000" w:rsidP="00000000" w:rsidRDefault="00000000" w:rsidRPr="00000000" w14:paraId="00000025">
      <w:pPr>
        <w:jc w:val="center"/>
        <w:rPr>
          <w:b w:val="1"/>
          <w:sz w:val="24"/>
          <w:szCs w:val="24"/>
        </w:rPr>
      </w:pPr>
      <w:r w:rsidDel="00000000" w:rsidR="00000000" w:rsidRPr="00000000">
        <w:rPr>
          <w:b w:val="1"/>
          <w:sz w:val="24"/>
          <w:szCs w:val="24"/>
          <w:rtl w:val="0"/>
        </w:rPr>
        <w:t xml:space="preserve">Human impact and decision making</w:t>
      </w:r>
    </w:p>
    <w:p w:rsidR="00000000" w:rsidDel="00000000" w:rsidP="00000000" w:rsidRDefault="00000000" w:rsidRPr="00000000" w14:paraId="00000026">
      <w:pPr>
        <w:jc w:val="center"/>
        <w:rPr>
          <w:b w:val="1"/>
          <w:sz w:val="24"/>
          <w:szCs w:val="24"/>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Contact information :</w:t>
      </w:r>
    </w:p>
    <w:p w:rsidR="00000000" w:rsidDel="00000000" w:rsidP="00000000" w:rsidRDefault="00000000" w:rsidRPr="00000000" w14:paraId="0000002B">
      <w:pPr>
        <w:rPr/>
      </w:pPr>
      <w:hyperlink r:id="rId6">
        <w:r w:rsidDel="00000000" w:rsidR="00000000" w:rsidRPr="00000000">
          <w:rPr>
            <w:color w:val="1155cc"/>
            <w:u w:val="single"/>
            <w:rtl w:val="0"/>
          </w:rPr>
          <w:t xml:space="preserve">mperpetua@saugerties.k12.ny.us</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Google Classroom message</w:t>
      </w:r>
    </w:p>
    <w:p w:rsidR="00000000" w:rsidDel="00000000" w:rsidP="00000000" w:rsidRDefault="00000000" w:rsidRPr="00000000" w14:paraId="0000002D">
      <w:pPr>
        <w:rPr/>
      </w:pPr>
      <w:r w:rsidDel="00000000" w:rsidR="00000000" w:rsidRPr="00000000">
        <w:rPr>
          <w:rtl w:val="0"/>
        </w:rPr>
        <w:t xml:space="preserve">Check School website for updates</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ab/>
      </w:r>
    </w:p>
    <w:p w:rsidR="00000000" w:rsidDel="00000000" w:rsidP="00000000" w:rsidRDefault="00000000" w:rsidRPr="00000000" w14:paraId="0000003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perpetua@saugerties.k12.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